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60B06" w14:textId="77777777" w:rsidR="00046649" w:rsidRPr="00D27F72" w:rsidRDefault="00046649" w:rsidP="00D27F72">
      <w:pPr>
        <w:spacing w:after="0"/>
        <w:jc w:val="center"/>
        <w:rPr>
          <w:rFonts w:ascii="Times New Roman" w:hAnsi="Times New Roman" w:cs="Times New Roman"/>
          <w:b/>
          <w:bCs/>
          <w:i/>
          <w:iCs/>
          <w:sz w:val="44"/>
          <w:szCs w:val="44"/>
          <w:u w:val="single"/>
          <w:rtl/>
        </w:rPr>
      </w:pPr>
      <w:bookmarkStart w:id="0" w:name="_GoBack"/>
      <w:bookmarkEnd w:id="0"/>
      <w:r w:rsidRPr="00D27F72">
        <w:rPr>
          <w:rFonts w:ascii="Times New Roman" w:hAnsi="Times New Roman" w:cs="Times New Roman"/>
          <w:b/>
          <w:bCs/>
          <w:i/>
          <w:iCs/>
          <w:sz w:val="44"/>
          <w:szCs w:val="44"/>
          <w:u w:val="single"/>
          <w:rtl/>
        </w:rPr>
        <w:t>לחברים חדשים</w:t>
      </w:r>
    </w:p>
    <w:p w14:paraId="2A31C1DE" w14:textId="77777777" w:rsidR="00046649" w:rsidRDefault="00046649" w:rsidP="00D27F72">
      <w:pPr>
        <w:spacing w:after="0"/>
        <w:jc w:val="center"/>
        <w:rPr>
          <w:rFonts w:ascii="Times New Roman" w:hAnsi="Times New Roman" w:cs="Times New Roman"/>
          <w:b/>
          <w:bCs/>
          <w:i/>
          <w:iCs/>
          <w:sz w:val="44"/>
          <w:szCs w:val="44"/>
          <w:u w:val="single"/>
          <w:rtl/>
        </w:rPr>
      </w:pPr>
      <w:r w:rsidRPr="00D27F72">
        <w:rPr>
          <w:rFonts w:ascii="Times New Roman" w:hAnsi="Times New Roman" w:cs="Times New Roman"/>
          <w:b/>
          <w:bCs/>
          <w:i/>
          <w:iCs/>
          <w:sz w:val="44"/>
          <w:szCs w:val="44"/>
          <w:u w:val="single"/>
          <w:rtl/>
        </w:rPr>
        <w:t>ברוכים הבאים לדרך חיים חדשה:</w:t>
      </w:r>
    </w:p>
    <w:p w14:paraId="51E72F93" w14:textId="77777777" w:rsidR="00046649" w:rsidRPr="00D27F72" w:rsidRDefault="00046649" w:rsidP="00D27F72">
      <w:pPr>
        <w:spacing w:after="0"/>
        <w:rPr>
          <w:rFonts w:ascii="Times New Roman" w:hAnsi="Times New Roman" w:cs="Times New Roman"/>
          <w:sz w:val="24"/>
          <w:szCs w:val="24"/>
          <w:rtl/>
        </w:rPr>
      </w:pPr>
    </w:p>
    <w:p w14:paraId="2D18F0A5" w14:textId="77777777" w:rsidR="00046649" w:rsidRDefault="00046649" w:rsidP="00D27F72">
      <w:pPr>
        <w:spacing w:after="0"/>
        <w:rPr>
          <w:rFonts w:ascii="Times New Roman" w:hAnsi="Times New Roman" w:cs="Times New Roman"/>
          <w:sz w:val="28"/>
          <w:szCs w:val="28"/>
          <w:rtl/>
        </w:rPr>
      </w:pPr>
      <w:r w:rsidRPr="00655940">
        <w:rPr>
          <w:rFonts w:ascii="Times New Roman" w:hAnsi="Times New Roman" w:cs="Times New Roman"/>
          <w:sz w:val="28"/>
          <w:szCs w:val="28"/>
          <w:rtl/>
        </w:rPr>
        <w:t xml:space="preserve">כחבר חדש בפגישותינו, אנו מקבלים אותך בחום ובברכה. </w:t>
      </w:r>
    </w:p>
    <w:p w14:paraId="30D4C667" w14:textId="77777777" w:rsidR="00046649" w:rsidRDefault="00046649" w:rsidP="00D27F72">
      <w:pPr>
        <w:spacing w:after="0"/>
        <w:rPr>
          <w:rFonts w:ascii="Times New Roman" w:hAnsi="Times New Roman" w:cs="Times New Roman"/>
          <w:sz w:val="28"/>
          <w:szCs w:val="28"/>
          <w:rtl/>
        </w:rPr>
      </w:pPr>
      <w:r w:rsidRPr="00655940">
        <w:rPr>
          <w:rFonts w:ascii="Times New Roman" w:hAnsi="Times New Roman" w:cs="Times New Roman"/>
          <w:sz w:val="28"/>
          <w:szCs w:val="28"/>
          <w:rtl/>
        </w:rPr>
        <w:t xml:space="preserve">אם זוהי פגישתך הראשונה בתוכנית 12 הצעדים, אנו מצדיעים לך על האומץ. </w:t>
      </w:r>
    </w:p>
    <w:p w14:paraId="6DCC3CCD" w14:textId="77777777" w:rsidR="00046649" w:rsidRPr="00655940" w:rsidRDefault="00046649" w:rsidP="00655940">
      <w:pPr>
        <w:spacing w:after="0"/>
        <w:rPr>
          <w:rFonts w:ascii="Times New Roman" w:hAnsi="Times New Roman" w:cs="Times New Roman"/>
          <w:sz w:val="28"/>
          <w:szCs w:val="28"/>
          <w:rtl/>
        </w:rPr>
      </w:pPr>
      <w:r w:rsidRPr="00655940">
        <w:rPr>
          <w:rFonts w:ascii="Times New Roman" w:hAnsi="Times New Roman" w:cs="Times New Roman"/>
          <w:sz w:val="28"/>
          <w:szCs w:val="28"/>
          <w:rtl/>
        </w:rPr>
        <w:t>כל אחד מאתנו היה בפגישה הראשונה של 12 הצעדים ואנו יודעים עד כמה זה יכול להיות מאיים.</w:t>
      </w:r>
      <w:r>
        <w:rPr>
          <w:rFonts w:ascii="Times New Roman" w:hAnsi="Times New Roman" w:cs="Times New Roman"/>
          <w:sz w:val="28"/>
          <w:szCs w:val="28"/>
          <w:rtl/>
        </w:rPr>
        <w:t xml:space="preserve"> </w:t>
      </w:r>
      <w:r w:rsidRPr="00655940">
        <w:rPr>
          <w:rFonts w:ascii="Times New Roman" w:hAnsi="Times New Roman" w:cs="Times New Roman"/>
          <w:sz w:val="28"/>
          <w:szCs w:val="28"/>
          <w:rtl/>
        </w:rPr>
        <w:t>מטרתנו כאן היא להבטיח שמקום זה יהיה בטוח לכל אחד לשתף ולהקשיב</w:t>
      </w:r>
      <w:r>
        <w:rPr>
          <w:rFonts w:ascii="Times New Roman" w:hAnsi="Times New Roman" w:cs="Times New Roman"/>
          <w:sz w:val="24"/>
          <w:szCs w:val="24"/>
          <w:rtl/>
        </w:rPr>
        <w:t>.</w:t>
      </w:r>
      <w:r w:rsidRPr="00D27F72">
        <w:rPr>
          <w:rFonts w:ascii="Times New Roman" w:hAnsi="Times New Roman" w:cs="Times New Roman"/>
          <w:sz w:val="24"/>
          <w:szCs w:val="24"/>
          <w:rtl/>
        </w:rPr>
        <w:t xml:space="preserve"> </w:t>
      </w:r>
    </w:p>
    <w:p w14:paraId="4F456714" w14:textId="77777777" w:rsidR="00046649" w:rsidRPr="00D27F72" w:rsidRDefault="00046649" w:rsidP="00D27F72">
      <w:pPr>
        <w:spacing w:after="0"/>
        <w:rPr>
          <w:rFonts w:ascii="Times New Roman" w:hAnsi="Times New Roman" w:cs="Times New Roman"/>
          <w:sz w:val="24"/>
          <w:szCs w:val="24"/>
          <w:rtl/>
        </w:rPr>
      </w:pPr>
    </w:p>
    <w:p w14:paraId="3490459B" w14:textId="77777777" w:rsidR="00046649" w:rsidRPr="00655940" w:rsidRDefault="00046649" w:rsidP="00655940">
      <w:pPr>
        <w:spacing w:after="0"/>
        <w:jc w:val="center"/>
        <w:rPr>
          <w:rFonts w:ascii="Times New Roman" w:hAnsi="Times New Roman" w:cs="Times New Roman"/>
          <w:sz w:val="24"/>
          <w:szCs w:val="24"/>
          <w:u w:val="single"/>
          <w:rtl/>
        </w:rPr>
      </w:pPr>
      <w:r w:rsidRPr="00655940">
        <w:rPr>
          <w:rFonts w:ascii="Times New Roman" w:hAnsi="Times New Roman" w:cs="Times New Roman"/>
          <w:b/>
          <w:bCs/>
          <w:sz w:val="24"/>
          <w:szCs w:val="24"/>
          <w:u w:val="single"/>
          <w:rtl/>
        </w:rPr>
        <w:t>למה אתה יכול לצפות מפגישה</w:t>
      </w:r>
    </w:p>
    <w:p w14:paraId="1DCB0EE5" w14:textId="77777777" w:rsidR="00046649" w:rsidRPr="00655940" w:rsidRDefault="00046649" w:rsidP="00D27F72">
      <w:pPr>
        <w:spacing w:after="0"/>
        <w:rPr>
          <w:rFonts w:ascii="Times New Roman" w:hAnsi="Times New Roman" w:cs="Times New Roman"/>
          <w:b/>
          <w:bCs/>
          <w:sz w:val="24"/>
          <w:szCs w:val="24"/>
          <w:rtl/>
        </w:rPr>
      </w:pPr>
      <w:r w:rsidRPr="00655940">
        <w:rPr>
          <w:rFonts w:ascii="Times New Roman" w:hAnsi="Times New Roman" w:cs="Times New Roman"/>
          <w:b/>
          <w:bCs/>
          <w:sz w:val="24"/>
          <w:szCs w:val="24"/>
          <w:rtl/>
        </w:rPr>
        <w:t xml:space="preserve">מי בא לפגישות? </w:t>
      </w:r>
    </w:p>
    <w:p w14:paraId="12073AE4" w14:textId="77777777" w:rsidR="00046649" w:rsidRPr="00D27F72" w:rsidRDefault="00046649" w:rsidP="00D27F72">
      <w:pPr>
        <w:spacing w:after="0"/>
        <w:rPr>
          <w:rFonts w:ascii="Times New Roman" w:hAnsi="Times New Roman" w:cs="Times New Roman"/>
          <w:sz w:val="24"/>
          <w:szCs w:val="24"/>
          <w:rtl/>
        </w:rPr>
      </w:pPr>
      <w:r w:rsidRPr="00D27F72">
        <w:rPr>
          <w:rFonts w:ascii="Times New Roman" w:hAnsi="Times New Roman" w:cs="Times New Roman"/>
          <w:sz w:val="24"/>
          <w:szCs w:val="24"/>
          <w:rtl/>
        </w:rPr>
        <w:t xml:space="preserve"> בפגישות משתתפים גברים ונשים אשר אינם שמחים עם חייהם, חווים בעיות רגשיות ומחפשים הקלה.</w:t>
      </w:r>
    </w:p>
    <w:p w14:paraId="3A6AEC2F" w14:textId="77777777" w:rsidR="00046649" w:rsidRPr="00655940" w:rsidRDefault="00046649" w:rsidP="00D27F72">
      <w:pPr>
        <w:spacing w:after="0"/>
        <w:rPr>
          <w:rFonts w:ascii="Times New Roman" w:hAnsi="Times New Roman" w:cs="Times New Roman"/>
          <w:b/>
          <w:bCs/>
          <w:sz w:val="24"/>
          <w:szCs w:val="24"/>
          <w:rtl/>
        </w:rPr>
      </w:pPr>
      <w:r w:rsidRPr="00655940">
        <w:rPr>
          <w:rFonts w:ascii="Times New Roman" w:hAnsi="Times New Roman" w:cs="Times New Roman"/>
          <w:b/>
          <w:bCs/>
          <w:sz w:val="24"/>
          <w:szCs w:val="24"/>
          <w:rtl/>
        </w:rPr>
        <w:t xml:space="preserve">האם אני אשתלב? </w:t>
      </w:r>
    </w:p>
    <w:p w14:paraId="32F3991F" w14:textId="77777777" w:rsidR="00046649" w:rsidRPr="00D27F72" w:rsidRDefault="00046649" w:rsidP="00D27F72">
      <w:pPr>
        <w:spacing w:after="0"/>
        <w:rPr>
          <w:rFonts w:ascii="Times New Roman" w:hAnsi="Times New Roman" w:cs="Times New Roman"/>
          <w:sz w:val="24"/>
          <w:szCs w:val="24"/>
          <w:rtl/>
        </w:rPr>
      </w:pPr>
      <w:r w:rsidRPr="00D27F72">
        <w:rPr>
          <w:rFonts w:ascii="Times New Roman" w:hAnsi="Times New Roman" w:cs="Times New Roman"/>
          <w:sz w:val="24"/>
          <w:szCs w:val="24"/>
          <w:rtl/>
        </w:rPr>
        <w:t xml:space="preserve">כולם ברוכים ורצויים בפגישות </w:t>
      </w:r>
      <w:r w:rsidRPr="00D27F72">
        <w:rPr>
          <w:rFonts w:ascii="Times New Roman" w:hAnsi="Times New Roman" w:cs="Times New Roman"/>
          <w:sz w:val="24"/>
          <w:szCs w:val="24"/>
        </w:rPr>
        <w:t>EA</w:t>
      </w:r>
      <w:r w:rsidRPr="00D27F72">
        <w:rPr>
          <w:rFonts w:ascii="Times New Roman" w:hAnsi="Times New Roman" w:cs="Times New Roman"/>
          <w:sz w:val="24"/>
          <w:szCs w:val="24"/>
          <w:rtl/>
        </w:rPr>
        <w:t>. אנו לא מבדילים בין סוגים שונים של בעיות רגשיות. כמו כן, איננו שופטים או קובעים שבעיות מסוימות הן יותר רציניות מהאחרות. לא משנה מה אתה מרגיש, בוודאי תמצא מישהו נוסף שהיו לו את אותן תחושות.</w:t>
      </w:r>
    </w:p>
    <w:p w14:paraId="46461021" w14:textId="77777777" w:rsidR="00046649" w:rsidRPr="00655940" w:rsidRDefault="00046649" w:rsidP="00D27F72">
      <w:pPr>
        <w:spacing w:after="0"/>
        <w:rPr>
          <w:rFonts w:ascii="Times New Roman" w:hAnsi="Times New Roman" w:cs="Times New Roman"/>
          <w:b/>
          <w:bCs/>
          <w:sz w:val="24"/>
          <w:szCs w:val="24"/>
          <w:rtl/>
        </w:rPr>
      </w:pPr>
      <w:r w:rsidRPr="00655940">
        <w:rPr>
          <w:rFonts w:ascii="Times New Roman" w:hAnsi="Times New Roman" w:cs="Times New Roman"/>
          <w:b/>
          <w:bCs/>
          <w:sz w:val="24"/>
          <w:szCs w:val="24"/>
          <w:rtl/>
        </w:rPr>
        <w:t>כל השנים ניסיתי להשיג שליטה על חיי, אם הגעתי לתכנית האם זה אומר שאני חולה רגשית?</w:t>
      </w:r>
    </w:p>
    <w:p w14:paraId="08E5A1FA" w14:textId="77777777" w:rsidR="00046649" w:rsidRDefault="00046649" w:rsidP="00D27F72">
      <w:pPr>
        <w:spacing w:after="0"/>
        <w:rPr>
          <w:rFonts w:ascii="Times New Roman" w:hAnsi="Times New Roman" w:cs="Times New Roman"/>
          <w:sz w:val="24"/>
          <w:szCs w:val="24"/>
          <w:rtl/>
        </w:rPr>
      </w:pPr>
      <w:r w:rsidRPr="00D27F72">
        <w:rPr>
          <w:rFonts w:ascii="Times New Roman" w:hAnsi="Times New Roman" w:cs="Times New Roman"/>
          <w:sz w:val="24"/>
          <w:szCs w:val="24"/>
          <w:rtl/>
        </w:rPr>
        <w:t>הצעד הראשון בהחלמה הוא להודות שאנו חסרי אונים מול הרגשות שלנו. זה לא אותו הדבר כמו לטעון שאנו חולי נפש. העובדה שהרגשנו חוסר אונים מול הרגשות שלנו מחזקת את התקווה שאנו יכולים ללמוד לשבור את האחיזה שלנו בהם ולהתחיל בהחלמה.</w:t>
      </w:r>
    </w:p>
    <w:p w14:paraId="6C839B15" w14:textId="77777777" w:rsidR="00046649" w:rsidRPr="00D27F72" w:rsidRDefault="00046649" w:rsidP="00D27F72">
      <w:pPr>
        <w:spacing w:after="0"/>
        <w:rPr>
          <w:rFonts w:ascii="Times New Roman" w:hAnsi="Times New Roman" w:cs="Times New Roman"/>
          <w:sz w:val="24"/>
          <w:szCs w:val="24"/>
          <w:rtl/>
        </w:rPr>
      </w:pPr>
    </w:p>
    <w:p w14:paraId="0FE1555D" w14:textId="77777777" w:rsidR="00046649" w:rsidRDefault="00046649" w:rsidP="00655940">
      <w:pPr>
        <w:spacing w:after="0"/>
        <w:jc w:val="center"/>
        <w:rPr>
          <w:rFonts w:ascii="Times New Roman" w:hAnsi="Times New Roman" w:cs="Times New Roman"/>
          <w:b/>
          <w:bCs/>
          <w:sz w:val="24"/>
          <w:szCs w:val="24"/>
          <w:u w:val="single"/>
          <w:rtl/>
        </w:rPr>
      </w:pPr>
      <w:r w:rsidRPr="00655940">
        <w:rPr>
          <w:rFonts w:ascii="Times New Roman" w:hAnsi="Times New Roman" w:cs="Times New Roman"/>
          <w:b/>
          <w:bCs/>
          <w:sz w:val="24"/>
          <w:szCs w:val="24"/>
          <w:u w:val="single"/>
          <w:rtl/>
        </w:rPr>
        <w:t>מהי התכנית שלנו</w:t>
      </w:r>
    </w:p>
    <w:p w14:paraId="52949771" w14:textId="77777777" w:rsidR="00046649" w:rsidRPr="00655940" w:rsidRDefault="00046649" w:rsidP="00655940">
      <w:pPr>
        <w:spacing w:after="0"/>
        <w:jc w:val="center"/>
        <w:rPr>
          <w:rFonts w:ascii="Times New Roman" w:hAnsi="Times New Roman" w:cs="Times New Roman"/>
          <w:b/>
          <w:bCs/>
          <w:sz w:val="24"/>
          <w:szCs w:val="24"/>
          <w:u w:val="single"/>
        </w:rPr>
      </w:pPr>
    </w:p>
    <w:p w14:paraId="2982AEE8"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 xml:space="preserve">"רגשות אנונימיים" </w:t>
      </w:r>
      <w:r w:rsidRPr="00D27F72">
        <w:rPr>
          <w:rFonts w:ascii="Times New Roman" w:hAnsi="Times New Roman" w:cs="Times New Roman"/>
          <w:sz w:val="24"/>
          <w:szCs w:val="24"/>
        </w:rPr>
        <w:t>EA)</w:t>
      </w:r>
      <w:r w:rsidRPr="00D27F72">
        <w:rPr>
          <w:rFonts w:ascii="Times New Roman" w:hAnsi="Times New Roman" w:cs="Times New Roman"/>
          <w:sz w:val="24"/>
          <w:szCs w:val="24"/>
          <w:rtl/>
        </w:rPr>
        <w:t>) היא חברותא של אנשים מכל גיל ורקע המתאספים יחד במטרה להחלים ממגוון קשיים רגשיים. אנו חולקים ניסיון אישי ותקווה ולומדים כיצד לחיות דרך חיים חדשה על ידי שימוש בשניים-עשר הצעדים של התוכנית, לעזור לנו למצוא שלווה ושקט נפשי.</w:t>
      </w:r>
    </w:p>
    <w:p w14:paraId="157CC07E"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 xml:space="preserve">כל אחד מוזמן להגיע לפגישות </w:t>
      </w:r>
      <w:r w:rsidRPr="00D27F72">
        <w:rPr>
          <w:rFonts w:ascii="Times New Roman" w:hAnsi="Times New Roman" w:cs="Times New Roman"/>
          <w:sz w:val="24"/>
          <w:szCs w:val="24"/>
        </w:rPr>
        <w:t>EA</w:t>
      </w:r>
      <w:r w:rsidRPr="00D27F72">
        <w:rPr>
          <w:rFonts w:ascii="Times New Roman" w:hAnsi="Times New Roman" w:cs="Times New Roman"/>
          <w:sz w:val="24"/>
          <w:szCs w:val="24"/>
          <w:rtl/>
        </w:rPr>
        <w:t xml:space="preserve">. הדרישה היחידה היא הרצון להחלים רגשית. ייתכן ש- </w:t>
      </w:r>
      <w:r w:rsidRPr="00D27F72">
        <w:rPr>
          <w:rFonts w:ascii="Times New Roman" w:hAnsi="Times New Roman" w:cs="Times New Roman"/>
          <w:sz w:val="24"/>
          <w:szCs w:val="24"/>
        </w:rPr>
        <w:t>EA</w:t>
      </w:r>
      <w:r w:rsidRPr="00D27F72">
        <w:rPr>
          <w:rFonts w:ascii="Times New Roman" w:hAnsi="Times New Roman" w:cs="Times New Roman"/>
          <w:sz w:val="24"/>
          <w:szCs w:val="24"/>
          <w:rtl/>
        </w:rPr>
        <w:t xml:space="preserve"> זה בדיוק מה שאתה צריך בנקודה זו בחייך.</w:t>
      </w:r>
    </w:p>
    <w:p w14:paraId="6DF15CD1"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יתכן שתופתע לפגוש כאן הרבה אנשים שמחים ובריאים רגשית, אך אף אחד לא היה כזה כאשר הגיע לכאן לראשונה. חלק מהאנשים הגיעו ל-</w:t>
      </w:r>
      <w:r w:rsidRPr="00D27F72">
        <w:rPr>
          <w:rFonts w:ascii="Times New Roman" w:hAnsi="Times New Roman" w:cs="Times New Roman"/>
          <w:sz w:val="24"/>
          <w:szCs w:val="24"/>
        </w:rPr>
        <w:t>EA</w:t>
      </w:r>
      <w:r w:rsidRPr="00D27F72">
        <w:rPr>
          <w:rFonts w:ascii="Times New Roman" w:hAnsi="Times New Roman" w:cs="Times New Roman"/>
          <w:sz w:val="24"/>
          <w:szCs w:val="24"/>
          <w:rtl/>
        </w:rPr>
        <w:t xml:space="preserve">  כי החיים היו פשוט לא נוחים והם חיפשו דרך טובה יותר. אחרים היו בתהומות של ייאוש, היו בטיפול או אולי אף אושפזו.</w:t>
      </w:r>
    </w:p>
    <w:p w14:paraId="5F829CDC"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מה שמשותף לכולם הוא שתוכנית זו עוזרת לשנות את חייהם. התוכנית שלנו עשתה ניסים בחייהם של רבים אשר סבלו מבעיות רגשיות כגון כעס עצום, טינות, דיכאון, הערכה עצמית נמוכה, אשמה, אבל, חרדה, חשיבה אובססיבית ושלילית, פאניקה, פוביות והתנהגויות כפייתיות.</w:t>
      </w:r>
    </w:p>
    <w:p w14:paraId="30C88328"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כארגון אנונימי, אנו תמיד מכבדים את חשאיות חברינו. רק  אנו מחליטים מה לספר. האנונימיות הזו גם נותנת לנו את החופש לחלוק את המחשבות ואת התחושות שלנו  כי כל מה שנאמר בפגישה נשאר בפגישה.</w:t>
      </w:r>
    </w:p>
    <w:p w14:paraId="175C6A34"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 xml:space="preserve">ההשתתפות בפגישות היא מבחירה. אף אחד לא נדרש לדבר או למסור מידע אישי. אם אנו בוחרים, אנו חולקים  את הניסיון האישי והתחושות שלנו וכיצד אנו  נעזרים בתוכנית.  </w:t>
      </w:r>
      <w:r w:rsidRPr="00D27F72">
        <w:rPr>
          <w:rFonts w:ascii="Times New Roman" w:hAnsi="Times New Roman" w:cs="Times New Roman"/>
          <w:sz w:val="24"/>
          <w:szCs w:val="24"/>
        </w:rPr>
        <w:t>EA</w:t>
      </w:r>
      <w:r w:rsidRPr="00D27F72">
        <w:rPr>
          <w:rFonts w:ascii="Times New Roman" w:hAnsi="Times New Roman" w:cs="Times New Roman"/>
          <w:sz w:val="24"/>
          <w:szCs w:val="24"/>
          <w:rtl/>
        </w:rPr>
        <w:t xml:space="preserve"> </w:t>
      </w:r>
      <w:r>
        <w:rPr>
          <w:rFonts w:ascii="Times New Roman" w:hAnsi="Times New Roman" w:cs="Times New Roman"/>
          <w:sz w:val="24"/>
          <w:szCs w:val="24"/>
          <w:rtl/>
        </w:rPr>
        <w:t xml:space="preserve">מספקת מסגרת קבוצתית חמה ומקבלת </w:t>
      </w:r>
      <w:r w:rsidRPr="00D27F72">
        <w:rPr>
          <w:rFonts w:ascii="Times New Roman" w:hAnsi="Times New Roman" w:cs="Times New Roman"/>
          <w:sz w:val="24"/>
          <w:szCs w:val="24"/>
          <w:rtl/>
        </w:rPr>
        <w:t>בכדי לאפשר שיתוף והתחלקות ללא פחד מביקורת. הפגישות השבועיות  עוזרות לנו לגלות שאנחנו לא לבד ואנו מוצאים אנשים שיכולים לתמוך בתהליך ההחלמה שלנו.</w:t>
      </w:r>
    </w:p>
    <w:p w14:paraId="4F630A1B"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lastRenderedPageBreak/>
        <w:t>בפגישות שלנו לא דנים בדת, פוליטיקה, נושאים לאומיים או בינלאומיים, או בכל מערכת אמונה אחרת כי ל-</w:t>
      </w:r>
      <w:r w:rsidRPr="00D27F72">
        <w:rPr>
          <w:rFonts w:ascii="Times New Roman" w:hAnsi="Times New Roman" w:cs="Times New Roman"/>
          <w:sz w:val="24"/>
          <w:szCs w:val="24"/>
        </w:rPr>
        <w:t>EA</w:t>
      </w:r>
      <w:r w:rsidRPr="00D27F72">
        <w:rPr>
          <w:rFonts w:ascii="Times New Roman" w:hAnsi="Times New Roman" w:cs="Times New Roman"/>
          <w:sz w:val="24"/>
          <w:szCs w:val="24"/>
          <w:rtl/>
        </w:rPr>
        <w:t xml:space="preserve"> אין כל דעה על שום נושא חיצוני. אנו נמנעים מלדון בבעיות של אחרים או להתלונן על אנשים אחרים בחיינו. אנו דנים רק בתוכנית </w:t>
      </w:r>
      <w:r w:rsidRPr="00D27F72">
        <w:rPr>
          <w:rFonts w:ascii="Times New Roman" w:hAnsi="Times New Roman" w:cs="Times New Roman"/>
          <w:sz w:val="24"/>
          <w:szCs w:val="24"/>
        </w:rPr>
        <w:t>EA</w:t>
      </w:r>
      <w:r w:rsidRPr="00D27F72">
        <w:rPr>
          <w:rFonts w:ascii="Times New Roman" w:hAnsi="Times New Roman" w:cs="Times New Roman"/>
          <w:sz w:val="24"/>
          <w:szCs w:val="24"/>
          <w:rtl/>
        </w:rPr>
        <w:t>. זה תלוי בכל חבר להחליט עבור עצמו בענייני אמונה דתית, תרפיה, טיפול בתרופות או נושא של בריאות נפשית.</w:t>
      </w:r>
    </w:p>
    <w:p w14:paraId="25879703" w14:textId="77777777" w:rsidR="00046649" w:rsidRPr="00D27F72" w:rsidRDefault="00046649" w:rsidP="00D27F72">
      <w:pPr>
        <w:spacing w:after="0"/>
        <w:rPr>
          <w:rFonts w:ascii="Times New Roman" w:hAnsi="Times New Roman" w:cs="Times New Roman"/>
          <w:sz w:val="24"/>
          <w:szCs w:val="24"/>
        </w:rPr>
      </w:pPr>
    </w:p>
    <w:p w14:paraId="5DB90277" w14:textId="77777777" w:rsidR="00046649" w:rsidRPr="00D27F72" w:rsidRDefault="00046649" w:rsidP="00D27F72">
      <w:pPr>
        <w:spacing w:after="0"/>
        <w:rPr>
          <w:rFonts w:ascii="Times New Roman" w:hAnsi="Times New Roman" w:cs="Times New Roman"/>
          <w:sz w:val="24"/>
          <w:szCs w:val="24"/>
        </w:rPr>
      </w:pPr>
      <w:r>
        <w:rPr>
          <w:rFonts w:ascii="Times New Roman" w:hAnsi="Times New Roman" w:cs="Times New Roman"/>
          <w:sz w:val="24"/>
          <w:szCs w:val="24"/>
          <w:rtl/>
        </w:rPr>
        <w:t>"</w:t>
      </w:r>
      <w:r w:rsidRPr="00D27F72">
        <w:rPr>
          <w:rFonts w:ascii="Times New Roman" w:hAnsi="Times New Roman" w:cs="Times New Roman"/>
          <w:sz w:val="24"/>
          <w:szCs w:val="24"/>
          <w:rtl/>
        </w:rPr>
        <w:t>רגשות אנונימיים</w:t>
      </w:r>
      <w:r>
        <w:rPr>
          <w:rFonts w:ascii="Times New Roman" w:hAnsi="Times New Roman" w:cs="Times New Roman"/>
          <w:sz w:val="24"/>
          <w:szCs w:val="24"/>
          <w:rtl/>
        </w:rPr>
        <w:t xml:space="preserve">" </w:t>
      </w:r>
      <w:r w:rsidRPr="00D27F72">
        <w:rPr>
          <w:rFonts w:ascii="Times New Roman" w:hAnsi="Times New Roman" w:cs="Times New Roman"/>
          <w:sz w:val="24"/>
          <w:szCs w:val="24"/>
          <w:rtl/>
        </w:rPr>
        <w:t xml:space="preserve">הוא לא שירות רפואי או פסיכיאטרי והוא גם לא מספק יעוץ אישי או משפחתי. הפגישות שלנו מנוהלות ע"י חברי </w:t>
      </w:r>
      <w:r w:rsidRPr="00D27F72">
        <w:rPr>
          <w:rFonts w:ascii="Times New Roman" w:hAnsi="Times New Roman" w:cs="Times New Roman"/>
          <w:sz w:val="24"/>
          <w:szCs w:val="24"/>
        </w:rPr>
        <w:t>EA</w:t>
      </w:r>
      <w:r w:rsidRPr="00D27F72">
        <w:rPr>
          <w:rFonts w:ascii="Times New Roman" w:hAnsi="Times New Roman" w:cs="Times New Roman"/>
          <w:sz w:val="24"/>
          <w:szCs w:val="24"/>
          <w:rtl/>
        </w:rPr>
        <w:t xml:space="preserve">, לא אנשים מקצועיים. רופאים, עובדים סוציאליים או סמכויות דתיות לא מנהלים פגישות אבל יכולים להגיע ולהשתתף כחברי </w:t>
      </w:r>
      <w:r w:rsidRPr="00D27F72">
        <w:rPr>
          <w:rFonts w:ascii="Times New Roman" w:hAnsi="Times New Roman" w:cs="Times New Roman"/>
          <w:sz w:val="24"/>
          <w:szCs w:val="24"/>
        </w:rPr>
        <w:t>EA</w:t>
      </w:r>
      <w:r w:rsidRPr="00D27F72">
        <w:rPr>
          <w:rFonts w:ascii="Times New Roman" w:hAnsi="Times New Roman" w:cs="Times New Roman"/>
          <w:sz w:val="24"/>
          <w:szCs w:val="24"/>
          <w:rtl/>
        </w:rPr>
        <w:t>. הניהול של הקבוצה נעשה בסבב. תפקיד המנחה הוא רק להוביל את הפגישה, לא בתור  סוג של סמכות או מומחיות.</w:t>
      </w:r>
    </w:p>
    <w:p w14:paraId="1DA067CC"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 xml:space="preserve">כתוכנית רוחנית, ישנו דגש על כוח עליון אישי, כוח גדול </w:t>
      </w:r>
      <w:r>
        <w:rPr>
          <w:rFonts w:ascii="Times New Roman" w:hAnsi="Times New Roman" w:cs="Times New Roman"/>
          <w:sz w:val="24"/>
          <w:szCs w:val="24"/>
          <w:rtl/>
        </w:rPr>
        <w:t>מא</w:t>
      </w:r>
      <w:r w:rsidRPr="00D27F72">
        <w:rPr>
          <w:rFonts w:ascii="Times New Roman" w:hAnsi="Times New Roman" w:cs="Times New Roman"/>
          <w:sz w:val="24"/>
          <w:szCs w:val="24"/>
          <w:rtl/>
        </w:rPr>
        <w:t xml:space="preserve">תנו, אשר אליו אנו פונים להכוונה בחיינו. כל אחד מאתנו בוחר מהו הכוח הזה בשבילו. </w:t>
      </w:r>
      <w:r>
        <w:rPr>
          <w:rFonts w:ascii="Times New Roman" w:hAnsi="Times New Roman" w:cs="Times New Roman"/>
          <w:sz w:val="24"/>
          <w:szCs w:val="24"/>
          <w:rtl/>
        </w:rPr>
        <w:t>ת</w:t>
      </w:r>
      <w:r w:rsidRPr="00D27F72">
        <w:rPr>
          <w:rFonts w:ascii="Times New Roman" w:hAnsi="Times New Roman" w:cs="Times New Roman"/>
          <w:sz w:val="24"/>
          <w:szCs w:val="24"/>
          <w:rtl/>
        </w:rPr>
        <w:t xml:space="preserve">כנית </w:t>
      </w:r>
      <w:r w:rsidRPr="00D27F72">
        <w:rPr>
          <w:rFonts w:ascii="Times New Roman" w:hAnsi="Times New Roman" w:cs="Times New Roman"/>
          <w:sz w:val="24"/>
          <w:szCs w:val="24"/>
        </w:rPr>
        <w:t>EA</w:t>
      </w:r>
      <w:r w:rsidRPr="00D27F72">
        <w:rPr>
          <w:rFonts w:ascii="Times New Roman" w:hAnsi="Times New Roman" w:cs="Times New Roman"/>
          <w:sz w:val="24"/>
          <w:szCs w:val="24"/>
          <w:rtl/>
        </w:rPr>
        <w:t xml:space="preserve"> עוזרת לכל האנשים המאמינים והלא מאמינים כאחד.</w:t>
      </w:r>
    </w:p>
    <w:p w14:paraId="2DBACB69"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 xml:space="preserve"> </w:t>
      </w:r>
      <w:r>
        <w:rPr>
          <w:rFonts w:ascii="Times New Roman" w:hAnsi="Times New Roman" w:cs="Times New Roman"/>
          <w:sz w:val="24"/>
          <w:szCs w:val="24"/>
          <w:rtl/>
        </w:rPr>
        <w:t>"</w:t>
      </w:r>
      <w:r w:rsidRPr="00D27F72">
        <w:rPr>
          <w:rFonts w:ascii="Times New Roman" w:hAnsi="Times New Roman" w:cs="Times New Roman"/>
          <w:sz w:val="24"/>
          <w:szCs w:val="24"/>
          <w:rtl/>
        </w:rPr>
        <w:t>רגשות אנונימיים</w:t>
      </w:r>
      <w:r>
        <w:rPr>
          <w:rFonts w:ascii="Times New Roman" w:hAnsi="Times New Roman" w:cs="Times New Roman"/>
          <w:sz w:val="24"/>
          <w:szCs w:val="24"/>
          <w:rtl/>
        </w:rPr>
        <w:t xml:space="preserve">" </w:t>
      </w:r>
      <w:r w:rsidRPr="00D27F72">
        <w:rPr>
          <w:rFonts w:ascii="Times New Roman" w:hAnsi="Times New Roman" w:cs="Times New Roman"/>
          <w:sz w:val="24"/>
          <w:szCs w:val="24"/>
          <w:rtl/>
        </w:rPr>
        <w:t>הוא ארגון ללא מטרת רווח הנתמך על-ידי תרומותיהם של חבריו. לא מתקבלת שום תמיכה כלכלית מגורמים חיצוניים. התרומות נאספות בכל פגישה כדי לשמר את הארגון שלנו.</w:t>
      </w:r>
    </w:p>
    <w:p w14:paraId="721A4DDD" w14:textId="77777777" w:rsidR="00046649" w:rsidRDefault="00046649" w:rsidP="00D27F72">
      <w:pPr>
        <w:spacing w:after="0"/>
        <w:rPr>
          <w:rFonts w:ascii="Times New Roman" w:hAnsi="Times New Roman" w:cs="Times New Roman"/>
          <w:sz w:val="24"/>
          <w:szCs w:val="24"/>
          <w:rtl/>
        </w:rPr>
      </w:pPr>
      <w:r>
        <w:rPr>
          <w:rFonts w:ascii="Times New Roman" w:hAnsi="Times New Roman" w:cs="Times New Roman"/>
          <w:sz w:val="24"/>
          <w:szCs w:val="24"/>
          <w:rtl/>
        </w:rPr>
        <w:t>ת</w:t>
      </w:r>
      <w:r w:rsidRPr="00D27F72">
        <w:rPr>
          <w:rFonts w:ascii="Times New Roman" w:hAnsi="Times New Roman" w:cs="Times New Roman"/>
          <w:sz w:val="24"/>
          <w:szCs w:val="24"/>
          <w:rtl/>
        </w:rPr>
        <w:t xml:space="preserve">כנית זו עזרה לאלפי אנשים מאז שנוסדה ב-1971. התוכנית  פועלת כיום בארצות הברית, ישראל ובארצות רבות אחרות. אנו מקווים שתיתן לתוכנית זו הזדמנות להיות לך לעזר ושתגיע לפגישות שלנו. אנו מציעים שתגיע לכמה פגישות לפני שתחליט אם </w:t>
      </w:r>
      <w:r>
        <w:rPr>
          <w:rFonts w:ascii="Times New Roman" w:hAnsi="Times New Roman" w:cs="Times New Roman"/>
          <w:sz w:val="24"/>
          <w:szCs w:val="24"/>
          <w:rtl/>
        </w:rPr>
        <w:t>"</w:t>
      </w:r>
      <w:r w:rsidRPr="00D27F72">
        <w:rPr>
          <w:rFonts w:ascii="Times New Roman" w:hAnsi="Times New Roman" w:cs="Times New Roman"/>
          <w:sz w:val="24"/>
          <w:szCs w:val="24"/>
          <w:rtl/>
        </w:rPr>
        <w:t>רגשות אנונימיים</w:t>
      </w:r>
      <w:r>
        <w:rPr>
          <w:rFonts w:ascii="Times New Roman" w:hAnsi="Times New Roman" w:cs="Times New Roman"/>
          <w:sz w:val="24"/>
          <w:szCs w:val="24"/>
          <w:rtl/>
        </w:rPr>
        <w:t>"</w:t>
      </w:r>
      <w:r w:rsidRPr="00D27F72">
        <w:rPr>
          <w:rFonts w:ascii="Times New Roman" w:hAnsi="Times New Roman" w:cs="Times New Roman"/>
          <w:sz w:val="24"/>
          <w:szCs w:val="24"/>
          <w:rtl/>
        </w:rPr>
        <w:t xml:space="preserve"> יכול</w:t>
      </w:r>
      <w:r>
        <w:rPr>
          <w:rFonts w:ascii="Times New Roman" w:hAnsi="Times New Roman" w:cs="Times New Roman"/>
          <w:sz w:val="24"/>
          <w:szCs w:val="24"/>
          <w:rtl/>
        </w:rPr>
        <w:t xml:space="preserve">ים </w:t>
      </w:r>
      <w:r w:rsidRPr="00D27F72">
        <w:rPr>
          <w:rFonts w:ascii="Times New Roman" w:hAnsi="Times New Roman" w:cs="Times New Roman"/>
          <w:sz w:val="24"/>
          <w:szCs w:val="24"/>
          <w:rtl/>
        </w:rPr>
        <w:t>להעניק לך את התמיכה והעזרה שאתה מחפש.</w:t>
      </w:r>
    </w:p>
    <w:p w14:paraId="762A0580" w14:textId="77777777" w:rsidR="00046649" w:rsidRPr="00D27F72" w:rsidRDefault="00046649" w:rsidP="00D27F72">
      <w:pPr>
        <w:spacing w:after="0"/>
        <w:rPr>
          <w:rFonts w:ascii="Times New Roman" w:hAnsi="Times New Roman" w:cs="Times New Roman"/>
          <w:sz w:val="24"/>
          <w:szCs w:val="24"/>
          <w:rtl/>
        </w:rPr>
      </w:pPr>
    </w:p>
    <w:p w14:paraId="45220732" w14:textId="77777777" w:rsidR="00046649" w:rsidRPr="00655940" w:rsidRDefault="00046649" w:rsidP="00655940">
      <w:pPr>
        <w:spacing w:after="0"/>
        <w:jc w:val="center"/>
        <w:rPr>
          <w:rFonts w:ascii="Times New Roman" w:hAnsi="Times New Roman" w:cs="Times New Roman"/>
          <w:b/>
          <w:bCs/>
          <w:sz w:val="24"/>
          <w:szCs w:val="24"/>
          <w:u w:val="single"/>
        </w:rPr>
      </w:pPr>
      <w:r w:rsidRPr="00655940">
        <w:rPr>
          <w:rFonts w:ascii="Times New Roman" w:hAnsi="Times New Roman" w:cs="Times New Roman"/>
          <w:b/>
          <w:bCs/>
          <w:sz w:val="24"/>
          <w:szCs w:val="24"/>
          <w:u w:val="single"/>
          <w:rtl/>
        </w:rPr>
        <w:t>עזרה לחיים טובים יותר</w:t>
      </w:r>
    </w:p>
    <w:p w14:paraId="457AE134" w14:textId="77777777" w:rsidR="00046649" w:rsidRDefault="00046649" w:rsidP="00655940">
      <w:pPr>
        <w:spacing w:after="0"/>
        <w:jc w:val="center"/>
        <w:rPr>
          <w:rFonts w:ascii="Times New Roman" w:hAnsi="Times New Roman" w:cs="Times New Roman"/>
          <w:b/>
          <w:bCs/>
          <w:sz w:val="24"/>
          <w:szCs w:val="24"/>
          <w:u w:val="single"/>
          <w:rtl/>
        </w:rPr>
      </w:pPr>
      <w:r>
        <w:rPr>
          <w:rFonts w:ascii="Times New Roman" w:hAnsi="Times New Roman" w:cs="Times New Roman"/>
          <w:b/>
          <w:bCs/>
          <w:sz w:val="24"/>
          <w:szCs w:val="24"/>
          <w:u w:val="single"/>
          <w:rtl/>
        </w:rPr>
        <w:t>(</w:t>
      </w:r>
      <w:r w:rsidRPr="00655940">
        <w:rPr>
          <w:rFonts w:ascii="Times New Roman" w:hAnsi="Times New Roman" w:cs="Times New Roman"/>
          <w:b/>
          <w:bCs/>
          <w:sz w:val="24"/>
          <w:szCs w:val="24"/>
          <w:u w:val="single"/>
          <w:rtl/>
        </w:rPr>
        <w:t>הכתוב מיועד לגברים ולנשים כאחד</w:t>
      </w:r>
      <w:r>
        <w:rPr>
          <w:rFonts w:ascii="Times New Roman" w:hAnsi="Times New Roman" w:cs="Times New Roman"/>
          <w:b/>
          <w:bCs/>
          <w:sz w:val="24"/>
          <w:szCs w:val="24"/>
          <w:u w:val="single"/>
          <w:rtl/>
        </w:rPr>
        <w:t>)</w:t>
      </w:r>
    </w:p>
    <w:p w14:paraId="161E7224" w14:textId="77777777" w:rsidR="00046649" w:rsidRPr="00655940" w:rsidRDefault="00046649" w:rsidP="00655940">
      <w:pPr>
        <w:spacing w:after="0"/>
        <w:jc w:val="center"/>
        <w:rPr>
          <w:rFonts w:ascii="Times New Roman" w:hAnsi="Times New Roman" w:cs="Times New Roman"/>
          <w:b/>
          <w:bCs/>
          <w:sz w:val="24"/>
          <w:szCs w:val="24"/>
          <w:u w:val="single"/>
        </w:rPr>
      </w:pPr>
    </w:p>
    <w:p w14:paraId="290D9849" w14:textId="77777777" w:rsidR="00046649" w:rsidRPr="00655940" w:rsidRDefault="00046649" w:rsidP="00D27F72">
      <w:pPr>
        <w:spacing w:after="0"/>
        <w:rPr>
          <w:rFonts w:ascii="Times New Roman" w:hAnsi="Times New Roman" w:cs="Times New Roman"/>
          <w:b/>
          <w:bCs/>
          <w:sz w:val="24"/>
          <w:szCs w:val="24"/>
        </w:rPr>
      </w:pPr>
      <w:r w:rsidRPr="00655940">
        <w:rPr>
          <w:rFonts w:ascii="Times New Roman" w:hAnsi="Times New Roman" w:cs="Times New Roman"/>
          <w:b/>
          <w:bCs/>
          <w:sz w:val="24"/>
          <w:szCs w:val="24"/>
          <w:rtl/>
        </w:rPr>
        <w:t xml:space="preserve">האם </w:t>
      </w:r>
      <w:r>
        <w:rPr>
          <w:rFonts w:ascii="Times New Roman" w:hAnsi="Times New Roman" w:cs="Times New Roman"/>
          <w:b/>
          <w:bCs/>
          <w:sz w:val="24"/>
          <w:szCs w:val="24"/>
          <w:rtl/>
        </w:rPr>
        <w:t>"</w:t>
      </w:r>
      <w:r w:rsidRPr="00655940">
        <w:rPr>
          <w:rFonts w:ascii="Times New Roman" w:hAnsi="Times New Roman" w:cs="Times New Roman"/>
          <w:b/>
          <w:bCs/>
          <w:sz w:val="24"/>
          <w:szCs w:val="24"/>
          <w:rtl/>
        </w:rPr>
        <w:t>רגשות אנונימיים</w:t>
      </w:r>
      <w:r>
        <w:rPr>
          <w:rFonts w:ascii="Times New Roman" w:hAnsi="Times New Roman" w:cs="Times New Roman"/>
          <w:b/>
          <w:bCs/>
          <w:sz w:val="24"/>
          <w:szCs w:val="24"/>
          <w:rtl/>
        </w:rPr>
        <w:t>"</w:t>
      </w:r>
      <w:r w:rsidRPr="00655940">
        <w:rPr>
          <w:rFonts w:ascii="Times New Roman" w:hAnsi="Times New Roman" w:cs="Times New Roman"/>
          <w:b/>
          <w:bCs/>
          <w:sz w:val="24"/>
          <w:szCs w:val="24"/>
          <w:rtl/>
        </w:rPr>
        <w:t xml:space="preserve"> מתאימה לך?</w:t>
      </w:r>
    </w:p>
    <w:p w14:paraId="0997EDC2"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 xml:space="preserve">השאלות הללו יכולות לעזור לך להחליט האם </w:t>
      </w:r>
      <w:r>
        <w:rPr>
          <w:rFonts w:ascii="Times New Roman" w:hAnsi="Times New Roman" w:cs="Times New Roman"/>
          <w:sz w:val="24"/>
          <w:szCs w:val="24"/>
          <w:rtl/>
        </w:rPr>
        <w:t>"</w:t>
      </w:r>
      <w:r w:rsidRPr="00D27F72">
        <w:rPr>
          <w:rFonts w:ascii="Times New Roman" w:hAnsi="Times New Roman" w:cs="Times New Roman"/>
          <w:sz w:val="24"/>
          <w:szCs w:val="24"/>
          <w:rtl/>
        </w:rPr>
        <w:t>רגשות אנונימיים</w:t>
      </w:r>
      <w:r>
        <w:rPr>
          <w:rFonts w:ascii="Times New Roman" w:hAnsi="Times New Roman" w:cs="Times New Roman"/>
          <w:sz w:val="24"/>
          <w:szCs w:val="24"/>
          <w:rtl/>
        </w:rPr>
        <w:t>"</w:t>
      </w:r>
      <w:r w:rsidRPr="00D27F72">
        <w:rPr>
          <w:rFonts w:ascii="Times New Roman" w:hAnsi="Times New Roman" w:cs="Times New Roman"/>
          <w:sz w:val="24"/>
          <w:szCs w:val="24"/>
          <w:rtl/>
        </w:rPr>
        <w:t xml:space="preserve"> יכול לעזור לך-</w:t>
      </w:r>
    </w:p>
    <w:p w14:paraId="2488D8A9"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1.</w:t>
      </w:r>
      <w:r w:rsidRPr="00D27F72">
        <w:rPr>
          <w:rFonts w:ascii="Times New Roman" w:hAnsi="Times New Roman" w:cs="Times New Roman"/>
          <w:sz w:val="24"/>
          <w:szCs w:val="24"/>
          <w:rtl/>
        </w:rPr>
        <w:tab/>
        <w:t>האם אתה מרגיש עצבני, מתוח או משועמם?</w:t>
      </w:r>
    </w:p>
    <w:p w14:paraId="30EC932D"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2.</w:t>
      </w:r>
      <w:r w:rsidRPr="00D27F72">
        <w:rPr>
          <w:rFonts w:ascii="Times New Roman" w:hAnsi="Times New Roman" w:cs="Times New Roman"/>
          <w:sz w:val="24"/>
          <w:szCs w:val="24"/>
          <w:rtl/>
        </w:rPr>
        <w:tab/>
        <w:t>האם מצבים רגילים מפחידים אותך לעיתים קרובות?</w:t>
      </w:r>
    </w:p>
    <w:p w14:paraId="7ED6FFA2"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3.</w:t>
      </w:r>
      <w:r w:rsidRPr="00D27F72">
        <w:rPr>
          <w:rFonts w:ascii="Times New Roman" w:hAnsi="Times New Roman" w:cs="Times New Roman"/>
          <w:sz w:val="24"/>
          <w:szCs w:val="24"/>
          <w:rtl/>
        </w:rPr>
        <w:tab/>
        <w:t>האם אתה סובל מקלקולי קיבה או כאבי ראש תכופים?</w:t>
      </w:r>
    </w:p>
    <w:p w14:paraId="1919E556"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4.</w:t>
      </w:r>
      <w:r w:rsidRPr="00D27F72">
        <w:rPr>
          <w:rFonts w:ascii="Times New Roman" w:hAnsi="Times New Roman" w:cs="Times New Roman"/>
          <w:sz w:val="24"/>
          <w:szCs w:val="24"/>
          <w:rtl/>
        </w:rPr>
        <w:tab/>
        <w:t>האם יש לך בעיות שינה או שאתה ישן יותר מידי?</w:t>
      </w:r>
    </w:p>
    <w:p w14:paraId="117FD4E9"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5.</w:t>
      </w:r>
      <w:r w:rsidRPr="00D27F72">
        <w:rPr>
          <w:rFonts w:ascii="Times New Roman" w:hAnsi="Times New Roman" w:cs="Times New Roman"/>
          <w:sz w:val="24"/>
          <w:szCs w:val="24"/>
          <w:rtl/>
        </w:rPr>
        <w:tab/>
        <w:t>האם אתה חווה תנודות במצב הרוח?</w:t>
      </w:r>
    </w:p>
    <w:p w14:paraId="701798C0"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6.</w:t>
      </w:r>
      <w:r w:rsidRPr="00D27F72">
        <w:rPr>
          <w:rFonts w:ascii="Times New Roman" w:hAnsi="Times New Roman" w:cs="Times New Roman"/>
          <w:sz w:val="24"/>
          <w:szCs w:val="24"/>
          <w:rtl/>
        </w:rPr>
        <w:tab/>
        <w:t>האם אתה אוכל לרוב כאשר אינך רעב או שיש לך עניין מועט באוכל?</w:t>
      </w:r>
    </w:p>
    <w:p w14:paraId="544C0119"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7.</w:t>
      </w:r>
      <w:r w:rsidRPr="00D27F72">
        <w:rPr>
          <w:rFonts w:ascii="Times New Roman" w:hAnsi="Times New Roman" w:cs="Times New Roman"/>
          <w:sz w:val="24"/>
          <w:szCs w:val="24"/>
          <w:rtl/>
        </w:rPr>
        <w:tab/>
        <w:t>האם אתה מרגיש עצוב או בוכה ללא סיבה נראית לעין לעיתים קרובות?</w:t>
      </w:r>
    </w:p>
    <w:p w14:paraId="02D305F6"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8.</w:t>
      </w:r>
      <w:r w:rsidRPr="00D27F72">
        <w:rPr>
          <w:rFonts w:ascii="Times New Roman" w:hAnsi="Times New Roman" w:cs="Times New Roman"/>
          <w:sz w:val="24"/>
          <w:szCs w:val="24"/>
          <w:rtl/>
        </w:rPr>
        <w:tab/>
        <w:t>האם אתה נפגע ונעלב בקלות?</w:t>
      </w:r>
    </w:p>
    <w:p w14:paraId="749854BA"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9.</w:t>
      </w:r>
      <w:r w:rsidRPr="00D27F72">
        <w:rPr>
          <w:rFonts w:ascii="Times New Roman" w:hAnsi="Times New Roman" w:cs="Times New Roman"/>
          <w:sz w:val="24"/>
          <w:szCs w:val="24"/>
          <w:rtl/>
        </w:rPr>
        <w:tab/>
        <w:t>האם יש לך קושי בקבלת החלטות לעיתים קרובות?</w:t>
      </w:r>
    </w:p>
    <w:p w14:paraId="12F763C7"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10.</w:t>
      </w:r>
      <w:r w:rsidRPr="00D27F72">
        <w:rPr>
          <w:rFonts w:ascii="Times New Roman" w:hAnsi="Times New Roman" w:cs="Times New Roman"/>
          <w:sz w:val="24"/>
          <w:szCs w:val="24"/>
          <w:rtl/>
        </w:rPr>
        <w:tab/>
        <w:t xml:space="preserve"> האם אתה מרגיש אדיש לגבי רוב הדברים בחיים?</w:t>
      </w:r>
    </w:p>
    <w:p w14:paraId="37BB8B9B"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11.</w:t>
      </w:r>
      <w:r w:rsidRPr="00D27F72">
        <w:rPr>
          <w:rFonts w:ascii="Times New Roman" w:hAnsi="Times New Roman" w:cs="Times New Roman"/>
          <w:sz w:val="24"/>
          <w:szCs w:val="24"/>
          <w:rtl/>
        </w:rPr>
        <w:tab/>
        <w:t xml:space="preserve"> האם אתה מרגיש אשם בד"כ, אפילו כשאין לך סיבה טובה לכך?</w:t>
      </w:r>
    </w:p>
    <w:p w14:paraId="30E789A2" w14:textId="77777777" w:rsidR="00046649" w:rsidRPr="00D27F72" w:rsidRDefault="00046649" w:rsidP="00D27F72">
      <w:pPr>
        <w:spacing w:after="0"/>
        <w:rPr>
          <w:rFonts w:ascii="Times New Roman" w:hAnsi="Times New Roman" w:cs="Times New Roman"/>
          <w:sz w:val="24"/>
          <w:szCs w:val="24"/>
        </w:rPr>
      </w:pPr>
      <w:r w:rsidRPr="00D27F72">
        <w:rPr>
          <w:rFonts w:ascii="Times New Roman" w:hAnsi="Times New Roman" w:cs="Times New Roman"/>
          <w:sz w:val="24"/>
          <w:szCs w:val="24"/>
          <w:rtl/>
        </w:rPr>
        <w:t>12.</w:t>
      </w:r>
      <w:r w:rsidRPr="00D27F72">
        <w:rPr>
          <w:rFonts w:ascii="Times New Roman" w:hAnsi="Times New Roman" w:cs="Times New Roman"/>
          <w:sz w:val="24"/>
          <w:szCs w:val="24"/>
          <w:rtl/>
        </w:rPr>
        <w:tab/>
        <w:t xml:space="preserve"> האם אתה מוטרד מעצמך ומבעיותיך בד"כ ומתקשה להתרכז?</w:t>
      </w:r>
    </w:p>
    <w:p w14:paraId="3D97DAE7" w14:textId="77777777" w:rsidR="00046649" w:rsidRPr="00D27F72" w:rsidRDefault="00046649" w:rsidP="00D27F72">
      <w:pPr>
        <w:spacing w:after="0"/>
        <w:rPr>
          <w:rFonts w:ascii="Times New Roman" w:hAnsi="Times New Roman" w:cs="Times New Roman"/>
          <w:sz w:val="24"/>
          <w:szCs w:val="24"/>
        </w:rPr>
      </w:pPr>
    </w:p>
    <w:p w14:paraId="05B59B99" w14:textId="77777777" w:rsidR="00046649" w:rsidRPr="00655940" w:rsidRDefault="00046649" w:rsidP="00D27F72">
      <w:pPr>
        <w:spacing w:after="0"/>
        <w:rPr>
          <w:rFonts w:ascii="Times New Roman" w:hAnsi="Times New Roman" w:cs="Times New Roman"/>
          <w:sz w:val="28"/>
          <w:szCs w:val="28"/>
          <w:rtl/>
        </w:rPr>
      </w:pPr>
      <w:r w:rsidRPr="00655940">
        <w:rPr>
          <w:rFonts w:ascii="Times New Roman" w:hAnsi="Times New Roman" w:cs="Times New Roman"/>
          <w:sz w:val="28"/>
          <w:szCs w:val="28"/>
          <w:rtl/>
        </w:rPr>
        <w:t xml:space="preserve"> רגשות אלו יכולים להיות סימפטומים לבעיות רגשיות. </w:t>
      </w:r>
      <w:r>
        <w:rPr>
          <w:rFonts w:ascii="Times New Roman" w:hAnsi="Times New Roman" w:cs="Times New Roman"/>
          <w:sz w:val="28"/>
          <w:szCs w:val="28"/>
          <w:rtl/>
        </w:rPr>
        <w:t>"</w:t>
      </w:r>
      <w:r w:rsidRPr="00655940">
        <w:rPr>
          <w:rFonts w:ascii="Times New Roman" w:hAnsi="Times New Roman" w:cs="Times New Roman"/>
          <w:sz w:val="28"/>
          <w:szCs w:val="28"/>
          <w:rtl/>
        </w:rPr>
        <w:t>רגשות אנונימיים</w:t>
      </w:r>
      <w:r>
        <w:rPr>
          <w:rFonts w:ascii="Times New Roman" w:hAnsi="Times New Roman" w:cs="Times New Roman"/>
          <w:sz w:val="28"/>
          <w:szCs w:val="28"/>
          <w:rtl/>
        </w:rPr>
        <w:t xml:space="preserve">" </w:t>
      </w:r>
      <w:r w:rsidRPr="00655940">
        <w:rPr>
          <w:rFonts w:ascii="Times New Roman" w:hAnsi="Times New Roman" w:cs="Times New Roman"/>
          <w:sz w:val="28"/>
          <w:szCs w:val="28"/>
          <w:rtl/>
        </w:rPr>
        <w:t>(</w:t>
      </w:r>
      <w:r w:rsidRPr="00655940">
        <w:rPr>
          <w:rFonts w:ascii="Times New Roman" w:hAnsi="Times New Roman" w:cs="Times New Roman"/>
          <w:sz w:val="28"/>
          <w:szCs w:val="28"/>
        </w:rPr>
        <w:t>EA</w:t>
      </w:r>
      <w:r w:rsidRPr="00655940">
        <w:rPr>
          <w:rFonts w:ascii="Times New Roman" w:hAnsi="Times New Roman" w:cs="Times New Roman"/>
          <w:sz w:val="28"/>
          <w:szCs w:val="28"/>
          <w:rtl/>
        </w:rPr>
        <w:t xml:space="preserve">) יכול לעזור לך בשלב זה של חייך. תמצא כי חברי הקבוצה חווים אותם רגשות ושאתה לא לבד. </w:t>
      </w:r>
      <w:r>
        <w:rPr>
          <w:rFonts w:ascii="Times New Roman" w:hAnsi="Times New Roman" w:cs="Times New Roman"/>
          <w:sz w:val="28"/>
          <w:szCs w:val="28"/>
          <w:rtl/>
        </w:rPr>
        <w:t>ת</w:t>
      </w:r>
      <w:r w:rsidRPr="00655940">
        <w:rPr>
          <w:rFonts w:ascii="Times New Roman" w:hAnsi="Times New Roman" w:cs="Times New Roman"/>
          <w:sz w:val="28"/>
          <w:szCs w:val="28"/>
          <w:rtl/>
        </w:rPr>
        <w:t>כנית 12 הצעדים של רגשות אנונימיים עובדת. אנו מאמינים כי היא יכולה לעבוד עבור כל אחד שרוצה שינוי.</w:t>
      </w:r>
    </w:p>
    <w:p w14:paraId="231F0198" w14:textId="77777777" w:rsidR="00046649" w:rsidRDefault="00046649" w:rsidP="00D27F72">
      <w:pPr>
        <w:spacing w:after="0"/>
        <w:rPr>
          <w:rFonts w:ascii="Times New Roman" w:hAnsi="Times New Roman" w:cs="Times New Roman"/>
          <w:sz w:val="24"/>
          <w:szCs w:val="24"/>
          <w:rtl/>
        </w:rPr>
      </w:pPr>
    </w:p>
    <w:sectPr w:rsidR="00046649" w:rsidSect="00FE1A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6005E"/>
    <w:multiLevelType w:val="hybridMultilevel"/>
    <w:tmpl w:val="28048994"/>
    <w:lvl w:ilvl="0" w:tplc="D75EADC4">
      <w:start w:val="24"/>
      <w:numFmt w:val="bullet"/>
      <w:lvlText w:val=""/>
      <w:lvlJc w:val="left"/>
      <w:pPr>
        <w:ind w:left="720" w:hanging="360"/>
      </w:pPr>
      <w:rPr>
        <w:rFonts w:ascii="Symbol" w:eastAsia="Times New Roman" w:hAnsi="Symbol" w:hint="default"/>
        <w:b/>
        <w:u w:val="single"/>
      </w:rPr>
    </w:lvl>
    <w:lvl w:ilvl="1" w:tplc="D85CC5B0" w:tentative="1">
      <w:start w:val="1"/>
      <w:numFmt w:val="bullet"/>
      <w:lvlText w:val="o"/>
      <w:lvlJc w:val="left"/>
      <w:pPr>
        <w:ind w:left="1440" w:hanging="360"/>
      </w:pPr>
      <w:rPr>
        <w:rFonts w:ascii="Courier New" w:hAnsi="Courier New" w:hint="default"/>
      </w:rPr>
    </w:lvl>
    <w:lvl w:ilvl="2" w:tplc="714E189E" w:tentative="1">
      <w:start w:val="1"/>
      <w:numFmt w:val="bullet"/>
      <w:lvlText w:val=""/>
      <w:lvlJc w:val="left"/>
      <w:pPr>
        <w:ind w:left="2160" w:hanging="360"/>
      </w:pPr>
      <w:rPr>
        <w:rFonts w:ascii="Wingdings" w:hAnsi="Wingdings" w:hint="default"/>
      </w:rPr>
    </w:lvl>
    <w:lvl w:ilvl="3" w:tplc="BF2A5196" w:tentative="1">
      <w:start w:val="1"/>
      <w:numFmt w:val="bullet"/>
      <w:lvlText w:val=""/>
      <w:lvlJc w:val="left"/>
      <w:pPr>
        <w:ind w:left="2880" w:hanging="360"/>
      </w:pPr>
      <w:rPr>
        <w:rFonts w:ascii="Symbol" w:hAnsi="Symbol" w:hint="default"/>
      </w:rPr>
    </w:lvl>
    <w:lvl w:ilvl="4" w:tplc="56240550" w:tentative="1">
      <w:start w:val="1"/>
      <w:numFmt w:val="bullet"/>
      <w:lvlText w:val="o"/>
      <w:lvlJc w:val="left"/>
      <w:pPr>
        <w:ind w:left="3600" w:hanging="360"/>
      </w:pPr>
      <w:rPr>
        <w:rFonts w:ascii="Courier New" w:hAnsi="Courier New" w:hint="default"/>
      </w:rPr>
    </w:lvl>
    <w:lvl w:ilvl="5" w:tplc="203C1D74" w:tentative="1">
      <w:start w:val="1"/>
      <w:numFmt w:val="bullet"/>
      <w:lvlText w:val=""/>
      <w:lvlJc w:val="left"/>
      <w:pPr>
        <w:ind w:left="4320" w:hanging="360"/>
      </w:pPr>
      <w:rPr>
        <w:rFonts w:ascii="Wingdings" w:hAnsi="Wingdings" w:hint="default"/>
      </w:rPr>
    </w:lvl>
    <w:lvl w:ilvl="6" w:tplc="577A6EB6" w:tentative="1">
      <w:start w:val="1"/>
      <w:numFmt w:val="bullet"/>
      <w:lvlText w:val=""/>
      <w:lvlJc w:val="left"/>
      <w:pPr>
        <w:ind w:left="5040" w:hanging="360"/>
      </w:pPr>
      <w:rPr>
        <w:rFonts w:ascii="Symbol" w:hAnsi="Symbol" w:hint="default"/>
      </w:rPr>
    </w:lvl>
    <w:lvl w:ilvl="7" w:tplc="957C2F8E" w:tentative="1">
      <w:start w:val="1"/>
      <w:numFmt w:val="bullet"/>
      <w:lvlText w:val="o"/>
      <w:lvlJc w:val="left"/>
      <w:pPr>
        <w:ind w:left="5760" w:hanging="360"/>
      </w:pPr>
      <w:rPr>
        <w:rFonts w:ascii="Courier New" w:hAnsi="Courier New" w:hint="default"/>
      </w:rPr>
    </w:lvl>
    <w:lvl w:ilvl="8" w:tplc="A9E4452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AD"/>
    <w:rsid w:val="00046649"/>
    <w:rsid w:val="00201D29"/>
    <w:rsid w:val="005C0EAD"/>
    <w:rsid w:val="00655940"/>
    <w:rsid w:val="00713F93"/>
    <w:rsid w:val="007A2D2B"/>
    <w:rsid w:val="00A93F25"/>
    <w:rsid w:val="00C00258"/>
    <w:rsid w:val="00D27F72"/>
    <w:rsid w:val="00E76788"/>
    <w:rsid w:val="00EE602A"/>
    <w:rsid w:val="00FE1A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E7E6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88"/>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3950</Characters>
  <Application>Microsoft Macintosh Word</Application>
  <DocSecurity>0</DocSecurity>
  <Lines>32</Lines>
  <Paragraphs>9</Paragraphs>
  <ScaleCrop>false</ScaleCrop>
  <Company>clal-ins</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לחברים חדשים</dc:title>
  <dc:subject/>
  <dc:creator>גיל אורן</dc:creator>
  <cp:keywords/>
  <dc:description/>
  <cp:lastModifiedBy>Microsoft Office User</cp:lastModifiedBy>
  <cp:revision>2</cp:revision>
  <cp:lastPrinted>2017-02-21T10:28:00Z</cp:lastPrinted>
  <dcterms:created xsi:type="dcterms:W3CDTF">2017-08-09T15:34:00Z</dcterms:created>
  <dcterms:modified xsi:type="dcterms:W3CDTF">2017-08-09T15:34:00Z</dcterms:modified>
</cp:coreProperties>
</file>